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7E3" w:rsidRDefault="00C857E3" w:rsidP="00C857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  <w:r w:rsidR="00C93DB6" w:rsidRPr="00C93DB6">
        <w:rPr>
          <w:rFonts w:ascii="Arial" w:hAnsi="Arial" w:cs="Arial"/>
          <w:b/>
          <w:sz w:val="28"/>
          <w:szCs w:val="28"/>
        </w:rPr>
        <w:t>(kulturni, naravoslovni, tehniški</w:t>
      </w:r>
      <w:r w:rsidR="003B3059">
        <w:rPr>
          <w:rFonts w:ascii="Arial" w:hAnsi="Arial" w:cs="Arial"/>
          <w:b/>
          <w:sz w:val="28"/>
          <w:szCs w:val="28"/>
        </w:rPr>
        <w:t>, športni</w:t>
      </w:r>
      <w:r w:rsidR="00837F8D">
        <w:rPr>
          <w:rFonts w:ascii="Arial" w:hAnsi="Arial" w:cs="Arial"/>
          <w:b/>
          <w:sz w:val="28"/>
          <w:szCs w:val="28"/>
        </w:rPr>
        <w:t xml:space="preserve"> dan): </w:t>
      </w:r>
    </w:p>
    <w:p w:rsidR="00837F8D" w:rsidRPr="00F7406A" w:rsidRDefault="00F7406A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KULTURNI DAN – KULTURNE ZNAMENITOSTI BLEDA</w:t>
      </w:r>
    </w:p>
    <w:p w:rsidR="00C93DB6" w:rsidRPr="009E61F9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F7406A">
        <w:rPr>
          <w:rFonts w:ascii="Arial" w:hAnsi="Arial" w:cs="Arial"/>
          <w:b/>
          <w:sz w:val="28"/>
          <w:szCs w:val="28"/>
        </w:rPr>
        <w:t xml:space="preserve">: </w:t>
      </w:r>
      <w:r w:rsidR="009E61F9">
        <w:rPr>
          <w:rFonts w:ascii="Arial" w:hAnsi="Arial" w:cs="Arial"/>
          <w:b/>
          <w:color w:val="FF0000"/>
          <w:sz w:val="28"/>
          <w:szCs w:val="28"/>
        </w:rPr>
        <w:t>6.a., 6.b., 6.c.,</w:t>
      </w:r>
      <w:r w:rsidR="000A2757">
        <w:rPr>
          <w:rFonts w:ascii="Arial" w:hAnsi="Arial" w:cs="Arial"/>
          <w:b/>
          <w:color w:val="FF0000"/>
          <w:sz w:val="28"/>
          <w:szCs w:val="28"/>
        </w:rPr>
        <w:t xml:space="preserve"> 6.d.</w:t>
      </w:r>
    </w:p>
    <w:p w:rsidR="00980FA2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Vodja: __</w:t>
      </w:r>
      <w:r w:rsidR="000A2757" w:rsidRPr="000A2757">
        <w:rPr>
          <w:rFonts w:ascii="Arial" w:hAnsi="Arial" w:cs="Arial"/>
        </w:rPr>
        <w:t>Meta Pazlar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9E61F9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DATUM: </w:t>
      </w:r>
      <w:r w:rsidR="003811BB">
        <w:rPr>
          <w:rFonts w:ascii="Arial" w:hAnsi="Arial" w:cs="Arial"/>
          <w:color w:val="FF0000"/>
          <w:sz w:val="28"/>
          <w:szCs w:val="28"/>
        </w:rPr>
        <w:t xml:space="preserve"> </w:t>
      </w:r>
      <w:r w:rsidR="000A2757">
        <w:rPr>
          <w:rFonts w:ascii="Arial" w:hAnsi="Arial" w:cs="Arial"/>
          <w:b/>
          <w:color w:val="FF0000"/>
          <w:sz w:val="28"/>
          <w:szCs w:val="28"/>
        </w:rPr>
        <w:t>7. 9. 2023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76FF2" w:rsidRPr="000A2757" w:rsidRDefault="00980FA2" w:rsidP="000A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9E61F9">
        <w:rPr>
          <w:rFonts w:ascii="Arial" w:hAnsi="Arial" w:cs="Arial"/>
          <w:b/>
          <w:color w:val="FF0000"/>
          <w:sz w:val="28"/>
          <w:szCs w:val="28"/>
        </w:rPr>
        <w:t>Ogled cerkve sv. Martina, Prešernovega spomenika, Riklijevega spomenika, Plemljevega spomenika, Zunanjost Kumerdejeve rojstne hiše in ogled stavbne kulturne dediščine na otoku;</w:t>
      </w:r>
    </w:p>
    <w:p w:rsidR="00C76FF2" w:rsidRPr="000A2757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0A2757">
        <w:rPr>
          <w:rFonts w:ascii="Arial" w:hAnsi="Arial" w:cs="Arial"/>
          <w:sz w:val="28"/>
          <w:szCs w:val="28"/>
        </w:rPr>
        <w:t xml:space="preserve"> </w:t>
      </w:r>
      <w:r w:rsidR="000A2757" w:rsidRPr="000A2757">
        <w:rPr>
          <w:rFonts w:ascii="Arial" w:hAnsi="Arial" w:cs="Arial"/>
          <w:b/>
          <w:color w:val="FF0000"/>
          <w:sz w:val="28"/>
          <w:szCs w:val="28"/>
        </w:rPr>
        <w:t>83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9E61F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9E61F9">
        <w:rPr>
          <w:rFonts w:ascii="Arial" w:hAnsi="Arial" w:cs="Arial"/>
          <w:b/>
          <w:sz w:val="28"/>
          <w:szCs w:val="28"/>
        </w:rPr>
        <w:t xml:space="preserve">  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0A2757">
        <w:rPr>
          <w:rFonts w:ascii="Arial" w:hAnsi="Arial" w:cs="Arial"/>
          <w:b/>
          <w:color w:val="FF0000"/>
          <w:sz w:val="28"/>
          <w:szCs w:val="28"/>
        </w:rPr>
        <w:t>7. 30</w:t>
      </w:r>
      <w:r w:rsidR="009E61F9" w:rsidRPr="009E61F9">
        <w:rPr>
          <w:rFonts w:ascii="Arial" w:hAnsi="Arial" w:cs="Arial"/>
          <w:color w:val="FF0000"/>
          <w:sz w:val="28"/>
          <w:szCs w:val="28"/>
        </w:rPr>
        <w:t xml:space="preserve">  (vhod za prvošolce)</w:t>
      </w:r>
    </w:p>
    <w:p w:rsidR="00D23D0C" w:rsidRPr="009E61F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:rsidR="00D23D0C" w:rsidRPr="009E61F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 w:rsidR="009E61F9">
        <w:rPr>
          <w:rFonts w:ascii="Arial" w:hAnsi="Arial" w:cs="Arial"/>
          <w:sz w:val="28"/>
          <w:szCs w:val="28"/>
        </w:rPr>
        <w:t xml:space="preserve"> </w:t>
      </w:r>
      <w:r w:rsidR="003F2A8E" w:rsidRPr="003811BB">
        <w:rPr>
          <w:rFonts w:ascii="Arial" w:hAnsi="Arial" w:cs="Arial"/>
          <w:b/>
          <w:color w:val="FF0000"/>
          <w:sz w:val="28"/>
          <w:szCs w:val="28"/>
        </w:rPr>
        <w:t>1</w:t>
      </w:r>
      <w:r w:rsidR="001B22EC">
        <w:rPr>
          <w:rFonts w:ascii="Arial" w:hAnsi="Arial" w:cs="Arial"/>
          <w:b/>
          <w:color w:val="FF0000"/>
          <w:sz w:val="28"/>
          <w:szCs w:val="28"/>
        </w:rPr>
        <w:t>3</w:t>
      </w:r>
      <w:r w:rsidR="003811BB" w:rsidRPr="003811BB">
        <w:rPr>
          <w:rFonts w:ascii="Arial" w:hAnsi="Arial" w:cs="Arial"/>
          <w:b/>
          <w:color w:val="FF0000"/>
          <w:sz w:val="28"/>
          <w:szCs w:val="28"/>
        </w:rPr>
        <w:t>.</w:t>
      </w:r>
      <w:r w:rsidR="00D67D56">
        <w:rPr>
          <w:rFonts w:ascii="Arial" w:hAnsi="Arial" w:cs="Arial"/>
          <w:b/>
          <w:color w:val="FF0000"/>
          <w:sz w:val="28"/>
          <w:szCs w:val="28"/>
        </w:rPr>
        <w:t>15</w:t>
      </w:r>
      <w:r w:rsidR="003811BB">
        <w:rPr>
          <w:rFonts w:ascii="Arial" w:hAnsi="Arial" w:cs="Arial"/>
          <w:color w:val="FF0000"/>
          <w:sz w:val="28"/>
          <w:szCs w:val="28"/>
        </w:rPr>
        <w:t xml:space="preserve"> </w:t>
      </w:r>
      <w:r w:rsidR="009E61F9" w:rsidRPr="009E61F9">
        <w:rPr>
          <w:rFonts w:ascii="Arial" w:hAnsi="Arial" w:cs="Arial"/>
          <w:color w:val="FF0000"/>
          <w:sz w:val="28"/>
          <w:szCs w:val="28"/>
        </w:rPr>
        <w:t xml:space="preserve"> pred šolo</w:t>
      </w:r>
    </w:p>
    <w:p w:rsidR="009E61F9" w:rsidRDefault="009E61F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9E61F9">
        <w:rPr>
          <w:rFonts w:ascii="Arial" w:hAnsi="Arial" w:cs="Arial"/>
          <w:sz w:val="28"/>
          <w:szCs w:val="28"/>
        </w:rPr>
        <w:t xml:space="preserve">  </w:t>
      </w:r>
      <w:r w:rsidR="009E61F9" w:rsidRPr="009E61F9">
        <w:rPr>
          <w:rFonts w:ascii="Arial" w:hAnsi="Arial" w:cs="Arial"/>
          <w:color w:val="FF0000"/>
          <w:sz w:val="28"/>
          <w:szCs w:val="28"/>
        </w:rPr>
        <w:t>primerno obleko in obutev, pisala, trdo podlago, dodatno malico</w:t>
      </w:r>
      <w:r w:rsidR="000A2757">
        <w:rPr>
          <w:rFonts w:ascii="Arial" w:hAnsi="Arial" w:cs="Arial"/>
          <w:color w:val="FF0000"/>
          <w:sz w:val="28"/>
          <w:szCs w:val="28"/>
        </w:rPr>
        <w:t>, denar za sladoled</w:t>
      </w:r>
      <w:r w:rsidR="004A6DFC">
        <w:rPr>
          <w:rFonts w:ascii="Arial" w:hAnsi="Arial" w:cs="Arial"/>
          <w:color w:val="FF0000"/>
          <w:sz w:val="28"/>
          <w:szCs w:val="28"/>
        </w:rPr>
        <w:t xml:space="preserve"> po želji</w:t>
      </w:r>
      <w:r w:rsidR="009E61F9">
        <w:rPr>
          <w:rFonts w:ascii="Arial" w:hAnsi="Arial" w:cs="Arial"/>
          <w:color w:val="FF0000"/>
          <w:sz w:val="28"/>
          <w:szCs w:val="28"/>
        </w:rPr>
        <w:t>;</w:t>
      </w:r>
    </w:p>
    <w:p w:rsidR="00E00D1D" w:rsidRPr="00C93DB6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2708D0" w:rsidTr="0031704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DOPOLDANSKA </w:t>
            </w: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0" w:rsidRPr="00C93DB6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</w:tr>
      <w:tr w:rsidR="002708D0" w:rsidTr="00317041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2708D0" w:rsidRPr="00D82268" w:rsidRDefault="002708D0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1F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1F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708D0" w:rsidRPr="00136CEB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CEB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2708D0" w:rsidTr="00317041">
        <w:tc>
          <w:tcPr>
            <w:tcW w:w="2235" w:type="dxa"/>
          </w:tcPr>
          <w:p w:rsidR="002708D0" w:rsidRDefault="002708D0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Pojedo v</w:t>
            </w:r>
            <w:r w:rsidRPr="00D82268">
              <w:rPr>
                <w:rFonts w:ascii="Arial" w:hAnsi="Arial" w:cs="Arial"/>
                <w:sz w:val="28"/>
                <w:szCs w:val="28"/>
              </w:rPr>
              <w:t xml:space="preserve"> šoli</w:t>
            </w:r>
            <w:r>
              <w:rPr>
                <w:rFonts w:ascii="Arial" w:hAnsi="Arial" w:cs="Arial"/>
                <w:sz w:val="28"/>
                <w:szCs w:val="28"/>
              </w:rPr>
              <w:t xml:space="preserve"> ob _______</w:t>
            </w:r>
          </w:p>
        </w:tc>
        <w:tc>
          <w:tcPr>
            <w:tcW w:w="1842" w:type="dxa"/>
          </w:tcPr>
          <w:p w:rsidR="002708D0" w:rsidRPr="00D82268" w:rsidRDefault="002708D0" w:rsidP="00136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1F9">
              <w:rPr>
                <w:rFonts w:ascii="Arial" w:hAnsi="Arial" w:cs="Arial"/>
                <w:sz w:val="28"/>
                <w:szCs w:val="28"/>
                <w:highlight w:val="yellow"/>
              </w:rPr>
              <w:t>Vzamejo s seboj.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2708D0" w:rsidRDefault="002708D0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2708D0" w:rsidRDefault="002708D0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9E61F9" w:rsidRPr="009E61F9" w:rsidRDefault="00C93DB6" w:rsidP="009E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STROŠKI: </w:t>
      </w:r>
      <w:r w:rsidR="009E61F9" w:rsidRPr="009E61F9">
        <w:rPr>
          <w:rFonts w:ascii="Arial" w:hAnsi="Arial" w:cs="Arial"/>
          <w:color w:val="FF0000"/>
          <w:sz w:val="28"/>
          <w:szCs w:val="28"/>
        </w:rPr>
        <w:t xml:space="preserve"> </w:t>
      </w:r>
      <w:r w:rsidR="009E61F9">
        <w:rPr>
          <w:rFonts w:ascii="Arial" w:hAnsi="Arial" w:cs="Arial"/>
          <w:color w:val="FF0000"/>
          <w:sz w:val="28"/>
          <w:szCs w:val="28"/>
        </w:rPr>
        <w:t>Prevoz z vlakcem in pletn</w:t>
      </w:r>
      <w:r w:rsidR="004A6DFC">
        <w:rPr>
          <w:rFonts w:ascii="Arial" w:hAnsi="Arial" w:cs="Arial"/>
          <w:color w:val="FF0000"/>
          <w:sz w:val="28"/>
          <w:szCs w:val="28"/>
        </w:rPr>
        <w:t>j</w:t>
      </w:r>
      <w:r w:rsidR="009E61F9">
        <w:rPr>
          <w:rFonts w:ascii="Arial" w:hAnsi="Arial" w:cs="Arial"/>
          <w:color w:val="FF0000"/>
          <w:sz w:val="28"/>
          <w:szCs w:val="28"/>
        </w:rPr>
        <w:t>o je brezplačen!</w:t>
      </w:r>
    </w:p>
    <w:p w:rsidR="003B3059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1B22EC" w:rsidRPr="001B22EC" w:rsidRDefault="000A275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Ula Štibelj</w:t>
      </w:r>
    </w:p>
    <w:p w:rsidR="001B22EC" w:rsidRDefault="000A275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Petrič</w:t>
      </w:r>
    </w:p>
    <w:p w:rsidR="001B22EC" w:rsidRDefault="000A275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Jože Markež</w:t>
      </w:r>
    </w:p>
    <w:p w:rsidR="000A2757" w:rsidRDefault="000A275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Vesna Kordeš</w:t>
      </w:r>
    </w:p>
    <w:p w:rsidR="000A2757" w:rsidRDefault="004A6DF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Saša Arh</w:t>
      </w:r>
    </w:p>
    <w:p w:rsidR="001B22EC" w:rsidRDefault="001B22E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Metka Jemec</w:t>
      </w:r>
    </w:p>
    <w:p w:rsidR="001B22EC" w:rsidRPr="001B22EC" w:rsidRDefault="007925E8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Kristina Kodranov</w:t>
      </w:r>
      <w:r w:rsidR="00C55476">
        <w:rPr>
          <w:rFonts w:ascii="Arial" w:hAnsi="Arial" w:cs="Arial"/>
          <w:sz w:val="28"/>
          <w:szCs w:val="28"/>
        </w:rPr>
        <w:t xml:space="preserve"> Maroševič</w:t>
      </w:r>
    </w:p>
    <w:p w:rsidR="003811BB" w:rsidRDefault="003811BB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 Pazlar</w:t>
      </w:r>
    </w:p>
    <w:p w:rsidR="00C55476" w:rsidRPr="003811BB" w:rsidRDefault="00C5547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857E3" w:rsidRPr="00C857E3" w:rsidRDefault="003B3059">
      <w:pPr>
        <w:rPr>
          <w:rFonts w:ascii="Arial" w:hAnsi="Arial" w:cs="Arial"/>
          <w:szCs w:val="32"/>
        </w:rPr>
      </w:pPr>
      <w:r w:rsidRPr="00C857E3">
        <w:rPr>
          <w:rFonts w:ascii="Arial" w:hAnsi="Arial" w:cs="Arial"/>
          <w:szCs w:val="32"/>
        </w:rPr>
        <w:t>Po</w:t>
      </w:r>
      <w:r w:rsidR="00C857E3" w:rsidRPr="00C857E3">
        <w:rPr>
          <w:rFonts w:ascii="Arial" w:hAnsi="Arial" w:cs="Arial"/>
          <w:szCs w:val="32"/>
        </w:rPr>
        <w:t xml:space="preserve">dpis vodja: </w:t>
      </w:r>
      <w:r w:rsidR="00E237B0">
        <w:rPr>
          <w:rFonts w:ascii="Arial" w:hAnsi="Arial" w:cs="Arial"/>
          <w:szCs w:val="32"/>
        </w:rPr>
        <w:t>Meta Pazlar</w:t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 xml:space="preserve">Službeno pot odredil: </w:t>
      </w:r>
      <w:r w:rsidR="000A2757">
        <w:rPr>
          <w:rFonts w:ascii="Arial" w:hAnsi="Arial" w:cs="Arial"/>
          <w:szCs w:val="32"/>
        </w:rPr>
        <w:t>Tanja Muller</w:t>
      </w:r>
    </w:p>
    <w:p w:rsidR="00C93DB6" w:rsidRPr="003B3059" w:rsidRDefault="00C93DB6" w:rsidP="003B3059">
      <w:pPr>
        <w:tabs>
          <w:tab w:val="left" w:pos="1695"/>
        </w:tabs>
        <w:rPr>
          <w:rFonts w:ascii="Arial" w:hAnsi="Arial" w:cs="Arial"/>
          <w:sz w:val="32"/>
          <w:szCs w:val="32"/>
        </w:rPr>
      </w:pP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CCB" w:rsidRDefault="000D0CCB" w:rsidP="00E00D1D">
      <w:r>
        <w:separator/>
      </w:r>
    </w:p>
  </w:endnote>
  <w:endnote w:type="continuationSeparator" w:id="0">
    <w:p w:rsidR="000D0CCB" w:rsidRDefault="000D0CCB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CCB" w:rsidRDefault="000D0CCB" w:rsidP="00E00D1D">
      <w:r>
        <w:separator/>
      </w:r>
    </w:p>
  </w:footnote>
  <w:footnote w:type="continuationSeparator" w:id="0">
    <w:p w:rsidR="000D0CCB" w:rsidRDefault="000D0CCB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83F39"/>
    <w:rsid w:val="000A2757"/>
    <w:rsid w:val="000C0363"/>
    <w:rsid w:val="000D0CCB"/>
    <w:rsid w:val="00105586"/>
    <w:rsid w:val="00133248"/>
    <w:rsid w:val="00136CEB"/>
    <w:rsid w:val="001B22EC"/>
    <w:rsid w:val="001C24E4"/>
    <w:rsid w:val="00204517"/>
    <w:rsid w:val="002708D0"/>
    <w:rsid w:val="00317041"/>
    <w:rsid w:val="003202C7"/>
    <w:rsid w:val="003811BB"/>
    <w:rsid w:val="003B3059"/>
    <w:rsid w:val="003D7D4E"/>
    <w:rsid w:val="003F2A8E"/>
    <w:rsid w:val="004A6DFC"/>
    <w:rsid w:val="00566FD1"/>
    <w:rsid w:val="005F6D0A"/>
    <w:rsid w:val="006E1996"/>
    <w:rsid w:val="007925E8"/>
    <w:rsid w:val="007A2DAE"/>
    <w:rsid w:val="00837F8D"/>
    <w:rsid w:val="00860375"/>
    <w:rsid w:val="00881D61"/>
    <w:rsid w:val="008B3C0E"/>
    <w:rsid w:val="00980FA2"/>
    <w:rsid w:val="009E61F9"/>
    <w:rsid w:val="00A865AB"/>
    <w:rsid w:val="00A9301C"/>
    <w:rsid w:val="00C5441A"/>
    <w:rsid w:val="00C55476"/>
    <w:rsid w:val="00C76FF2"/>
    <w:rsid w:val="00C857E3"/>
    <w:rsid w:val="00C93DB6"/>
    <w:rsid w:val="00D23D0C"/>
    <w:rsid w:val="00D26C89"/>
    <w:rsid w:val="00D67D56"/>
    <w:rsid w:val="00D82268"/>
    <w:rsid w:val="00DD67A4"/>
    <w:rsid w:val="00E00D1D"/>
    <w:rsid w:val="00E237B0"/>
    <w:rsid w:val="00E410A7"/>
    <w:rsid w:val="00E541EB"/>
    <w:rsid w:val="00EC2AD9"/>
    <w:rsid w:val="00EE798D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007F8"/>
  <w15:docId w15:val="{B2192235-B5F5-46C8-80FC-2D57010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metka.jemec@os-bled.si</cp:lastModifiedBy>
  <cp:revision>4</cp:revision>
  <cp:lastPrinted>2023-09-05T11:10:00Z</cp:lastPrinted>
  <dcterms:created xsi:type="dcterms:W3CDTF">2023-09-06T19:49:00Z</dcterms:created>
  <dcterms:modified xsi:type="dcterms:W3CDTF">2023-09-06T19:50:00Z</dcterms:modified>
</cp:coreProperties>
</file>